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29C053C1" w:rsidR="00512279" w:rsidRPr="007D10BB" w:rsidRDefault="002C2E8B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0" hidden="0" allowOverlap="0" wp14:anchorId="72271580" wp14:editId="7FCBA043">
            <wp:simplePos x="0" y="0"/>
            <wp:positionH relativeFrom="margin">
              <wp:posOffset>-839589</wp:posOffset>
            </wp:positionH>
            <wp:positionV relativeFrom="page">
              <wp:posOffset>191312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498DE41C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09274DDD" w:rsidR="00512279" w:rsidRPr="00D35B20" w:rsidRDefault="00C448FF" w:rsidP="007B5920">
                            <w:pPr>
                              <w:ind w:left="1440" w:firstLine="720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  <w:r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 xml:space="preserve">Community </w:t>
                            </w:r>
                            <w:r w:rsidR="00D35B20"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>Outreach Committee</w:t>
                            </w:r>
                            <w:r w:rsidR="00915F57"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 xml:space="preserve"> Minutes</w:t>
                            </w:r>
                            <w:r w:rsidR="00D35B20"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 xml:space="preserve"> | </w:t>
                            </w:r>
                            <w:r w:rsidR="0018568D"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>September</w:t>
                            </w:r>
                            <w:r w:rsidR="00D35B20"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 xml:space="preserve"> 15</w:t>
                            </w:r>
                            <w:r w:rsidR="007B5920"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>, 201</w:t>
                            </w:r>
                            <w:r w:rsidR="00591A52" w:rsidRPr="00D35B20">
                              <w:rPr>
                                <w:color w:val="FFFFFF"/>
                                <w:sz w:val="38"/>
                                <w:szCs w:val="38"/>
                              </w:rPr>
                              <w:t>7</w:t>
                            </w:r>
                          </w:p>
                          <w:p w14:paraId="59415AF0" w14:textId="77777777" w:rsidR="00D35B20" w:rsidRPr="00D35B20" w:rsidRDefault="00D35B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09274DDD" w:rsidR="00512279" w:rsidRPr="00D35B20" w:rsidRDefault="00C448FF" w:rsidP="007B5920">
                      <w:pPr>
                        <w:ind w:left="1440" w:firstLine="720"/>
                        <w:textDirection w:val="btLr"/>
                        <w:rPr>
                          <w:sz w:val="38"/>
                          <w:szCs w:val="38"/>
                        </w:rPr>
                      </w:pPr>
                      <w:r w:rsidRPr="00D35B20">
                        <w:rPr>
                          <w:color w:val="FFFFFF"/>
                          <w:sz w:val="38"/>
                          <w:szCs w:val="38"/>
                        </w:rPr>
                        <w:t xml:space="preserve">Community </w:t>
                      </w:r>
                      <w:r w:rsidR="00D35B20" w:rsidRPr="00D35B20">
                        <w:rPr>
                          <w:color w:val="FFFFFF"/>
                          <w:sz w:val="38"/>
                          <w:szCs w:val="38"/>
                        </w:rPr>
                        <w:t>Outreach Committee</w:t>
                      </w:r>
                      <w:r w:rsidR="00915F57" w:rsidRPr="00D35B20">
                        <w:rPr>
                          <w:color w:val="FFFFFF"/>
                          <w:sz w:val="38"/>
                          <w:szCs w:val="38"/>
                        </w:rPr>
                        <w:t xml:space="preserve"> Minutes</w:t>
                      </w:r>
                      <w:r w:rsidR="00D35B20" w:rsidRPr="00D35B20">
                        <w:rPr>
                          <w:color w:val="FFFFFF"/>
                          <w:sz w:val="38"/>
                          <w:szCs w:val="38"/>
                        </w:rPr>
                        <w:t xml:space="preserve"> | </w:t>
                      </w:r>
                      <w:r w:rsidR="0018568D" w:rsidRPr="00D35B20">
                        <w:rPr>
                          <w:color w:val="FFFFFF"/>
                          <w:sz w:val="38"/>
                          <w:szCs w:val="38"/>
                        </w:rPr>
                        <w:t>September</w:t>
                      </w:r>
                      <w:r w:rsidR="00D35B20" w:rsidRPr="00D35B20">
                        <w:rPr>
                          <w:color w:val="FFFFFF"/>
                          <w:sz w:val="38"/>
                          <w:szCs w:val="38"/>
                        </w:rPr>
                        <w:t xml:space="preserve"> 15</w:t>
                      </w:r>
                      <w:r w:rsidR="007B5920" w:rsidRPr="00D35B20">
                        <w:rPr>
                          <w:color w:val="FFFFFF"/>
                          <w:sz w:val="38"/>
                          <w:szCs w:val="38"/>
                        </w:rPr>
                        <w:t>, 201</w:t>
                      </w:r>
                      <w:r w:rsidR="00591A52" w:rsidRPr="00D35B20">
                        <w:rPr>
                          <w:color w:val="FFFFFF"/>
                          <w:sz w:val="38"/>
                          <w:szCs w:val="38"/>
                        </w:rPr>
                        <w:t>7</w:t>
                      </w:r>
                    </w:p>
                    <w:p w14:paraId="59415AF0" w14:textId="77777777" w:rsidR="00D35B20" w:rsidRPr="00D35B20" w:rsidRDefault="00D35B2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7546BA" w14:textId="77062F84" w:rsidR="00512279" w:rsidRDefault="002C2E8B">
      <w:r>
        <w:t xml:space="preserve"> </w:t>
      </w:r>
    </w:p>
    <w:p w14:paraId="687BA7D0" w14:textId="77777777" w:rsidR="002C2E8B" w:rsidRDefault="002C2E8B">
      <w:bookmarkStart w:id="0" w:name="_GoBack"/>
      <w:bookmarkEnd w:id="0"/>
    </w:p>
    <w:p w14:paraId="6AE1BA5D" w14:textId="77777777" w:rsidR="002C2E8B" w:rsidRDefault="002C2E8B"/>
    <w:p w14:paraId="70B77FE3" w14:textId="77777777" w:rsidR="002C2E8B" w:rsidRDefault="002C2E8B"/>
    <w:p w14:paraId="78C7F19F" w14:textId="77777777" w:rsidR="002C2E8B" w:rsidRDefault="002C2E8B" w:rsidP="002C2E8B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>Meeting commenced @ 11:55 PM</w:t>
      </w:r>
    </w:p>
    <w:p w14:paraId="298D6503" w14:textId="77777777" w:rsidR="002C2E8B" w:rsidRDefault="002C2E8B" w:rsidP="002C2E8B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3068EE7F" w14:textId="77777777" w:rsidR="002C2E8B" w:rsidRDefault="002C2E8B" w:rsidP="002C2E8B">
      <w:pPr>
        <w:numPr>
          <w:ilvl w:val="2"/>
          <w:numId w:val="1"/>
        </w:numPr>
        <w:ind w:hanging="180"/>
      </w:pPr>
      <w:r>
        <w:t>Alysa Buckler</w:t>
      </w:r>
    </w:p>
    <w:p w14:paraId="44923FC6" w14:textId="77777777" w:rsidR="002C2E8B" w:rsidRDefault="002C2E8B" w:rsidP="002C2E8B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39A56D44" w14:textId="77777777" w:rsidR="002C2E8B" w:rsidRPr="00EB563C" w:rsidRDefault="002C2E8B" w:rsidP="002C2E8B">
      <w:pPr>
        <w:pStyle w:val="ListParagraph"/>
        <w:ind w:left="1440"/>
      </w:pPr>
      <w:r>
        <w:rPr>
          <w:b/>
          <w:bCs/>
        </w:rPr>
        <w:t xml:space="preserve">      </w:t>
      </w:r>
      <w:proofErr w:type="spellStart"/>
      <w:r>
        <w:t>i</w:t>
      </w:r>
      <w:proofErr w:type="spellEnd"/>
      <w:r>
        <w:t>.</w:t>
      </w:r>
      <w:r>
        <w:tab/>
      </w:r>
      <w:proofErr w:type="gramStart"/>
      <w:r>
        <w:t>n/a</w:t>
      </w:r>
      <w:proofErr w:type="gramEnd"/>
    </w:p>
    <w:p w14:paraId="1A5D977B" w14:textId="77777777" w:rsidR="002C2E8B" w:rsidRDefault="002C2E8B" w:rsidP="002C2E8B">
      <w:pPr>
        <w:numPr>
          <w:ilvl w:val="0"/>
          <w:numId w:val="1"/>
        </w:numPr>
        <w:ind w:hanging="360"/>
      </w:pPr>
      <w:bookmarkStart w:id="1" w:name="h.7hc1mw4pj3fr" w:colFirst="0" w:colLast="0"/>
      <w:bookmarkEnd w:id="1"/>
      <w:r>
        <w:rPr>
          <w:b/>
        </w:rPr>
        <w:t>Old Business:</w:t>
      </w:r>
    </w:p>
    <w:p w14:paraId="138911FE" w14:textId="77777777" w:rsidR="002C2E8B" w:rsidRDefault="002C2E8B" w:rsidP="002C2E8B">
      <w:pPr>
        <w:numPr>
          <w:ilvl w:val="1"/>
          <w:numId w:val="1"/>
        </w:numPr>
        <w:ind w:hanging="360"/>
      </w:pPr>
      <w:r>
        <w:t>n/a</w:t>
      </w:r>
    </w:p>
    <w:p w14:paraId="0C83FB9E" w14:textId="77777777" w:rsidR="002C2E8B" w:rsidRDefault="002C2E8B" w:rsidP="002C2E8B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3E5894AC" w14:textId="77777777" w:rsidR="002C2E8B" w:rsidRPr="007D10BB" w:rsidRDefault="002C2E8B" w:rsidP="002C2E8B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222222"/>
          <w:highlight w:val="white"/>
        </w:rPr>
        <w:t xml:space="preserve">Senator: </w:t>
      </w:r>
      <w:r>
        <w:rPr>
          <w:color w:val="222222"/>
        </w:rPr>
        <w:t>Alysa Buckler</w:t>
      </w:r>
    </w:p>
    <w:p w14:paraId="674C4DC5" w14:textId="77777777" w:rsidR="002C2E8B" w:rsidRDefault="002C2E8B" w:rsidP="002C2E8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Merchant’s Day </w:t>
      </w:r>
    </w:p>
    <w:p w14:paraId="75505CC0" w14:textId="77777777" w:rsidR="002C2E8B" w:rsidRDefault="002C2E8B" w:rsidP="002C2E8B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 w:rsidRPr="00721571">
        <w:rPr>
          <w:color w:val="222222"/>
          <w:highlight w:val="white"/>
        </w:rPr>
        <w:t xml:space="preserve">Followed </w:t>
      </w:r>
      <w:r>
        <w:rPr>
          <w:color w:val="222222"/>
          <w:highlight w:val="white"/>
        </w:rPr>
        <w:t>up with Molly on fly</w:t>
      </w:r>
      <w:r w:rsidRPr="00721571">
        <w:rPr>
          <w:color w:val="222222"/>
          <w:highlight w:val="white"/>
        </w:rPr>
        <w:t xml:space="preserve">ers  </w:t>
      </w:r>
    </w:p>
    <w:p w14:paraId="270317F4" w14:textId="77777777" w:rsidR="002C2E8B" w:rsidRDefault="002C2E8B" w:rsidP="002C2E8B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 w:rsidRPr="00721571">
        <w:rPr>
          <w:color w:val="222222"/>
          <w:highlight w:val="white"/>
        </w:rPr>
        <w:t>Encouraged SGA to participate at the Merchant’s Day during last week’s meeting</w:t>
      </w:r>
    </w:p>
    <w:p w14:paraId="3CBABC30" w14:textId="77777777" w:rsidR="002C2E8B" w:rsidRPr="00721571" w:rsidRDefault="002C2E8B" w:rsidP="002C2E8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Plans to contact vendors for Chapman Dog Day </w:t>
      </w:r>
    </w:p>
    <w:p w14:paraId="62D26164" w14:textId="77777777" w:rsidR="002C2E8B" w:rsidRDefault="002C2E8B" w:rsidP="002C2E8B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Senator: Lisa Kang</w:t>
      </w:r>
    </w:p>
    <w:p w14:paraId="3BEF1F02" w14:textId="77777777" w:rsidR="002C2E8B" w:rsidRDefault="002C2E8B" w:rsidP="002C2E8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Merchant’s Day</w:t>
      </w:r>
    </w:p>
    <w:p w14:paraId="5F8555DC" w14:textId="77777777" w:rsidR="002C2E8B" w:rsidRDefault="002C2E8B" w:rsidP="002C2E8B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Molly put up flyers and digital signage</w:t>
      </w:r>
    </w:p>
    <w:p w14:paraId="193BB35D" w14:textId="77777777" w:rsidR="002C2E8B" w:rsidRDefault="002C2E8B" w:rsidP="002C2E8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Socktober</w:t>
      </w:r>
      <w:proofErr w:type="spellEnd"/>
      <w:r>
        <w:rPr>
          <w:color w:val="222222"/>
          <w:highlight w:val="white"/>
        </w:rPr>
        <w:t xml:space="preserve"> Saturday Homecoming</w:t>
      </w:r>
    </w:p>
    <w:p w14:paraId="225CB37B" w14:textId="77777777" w:rsidR="002C2E8B" w:rsidRDefault="002C2E8B" w:rsidP="002C2E8B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Sent out google excel forms to SGA</w:t>
      </w:r>
    </w:p>
    <w:p w14:paraId="595E2E1A" w14:textId="77777777" w:rsidR="002C2E8B" w:rsidRDefault="002C2E8B" w:rsidP="002C2E8B">
      <w:pPr>
        <w:pStyle w:val="ListParagraph"/>
        <w:numPr>
          <w:ilvl w:val="2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Reached out to NSLS president and President of Chapman Panhellenic</w:t>
      </w:r>
    </w:p>
    <w:p w14:paraId="0D1B9309" w14:textId="77777777" w:rsidR="002C2E8B" w:rsidRDefault="002C2E8B" w:rsidP="002C2E8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Attended City of Orange Town Hall Meeting – 9/12</w:t>
      </w:r>
    </w:p>
    <w:p w14:paraId="75E46FD9" w14:textId="77777777" w:rsidR="002C2E8B" w:rsidRDefault="002C2E8B" w:rsidP="002C2E8B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meet with Jack to discuss further on Chapman Dog Day</w:t>
      </w:r>
    </w:p>
    <w:p w14:paraId="57A3BEC8" w14:textId="77777777" w:rsidR="002C2E8B" w:rsidRDefault="002C2E8B" w:rsidP="002C2E8B">
      <w:r>
        <w:rPr>
          <w:b/>
        </w:rPr>
        <w:t>V.</w:t>
      </w:r>
      <w:r>
        <w:rPr>
          <w:b/>
        </w:rPr>
        <w:tab/>
        <w:t xml:space="preserve">Meeting Adjournment: </w:t>
      </w:r>
      <w:r>
        <w:t>Meeting concluded @ 12:34 PM</w:t>
      </w:r>
    </w:p>
    <w:p w14:paraId="2DF3B087" w14:textId="77777777" w:rsidR="002C2E8B" w:rsidRDefault="002C2E8B"/>
    <w:p w14:paraId="56C600B2" w14:textId="05157FC3" w:rsidR="00FE25EA" w:rsidRDefault="00FE25EA"/>
    <w:p w14:paraId="568D77E5" w14:textId="3814CD6A" w:rsidR="00B23BC1" w:rsidRDefault="00B23BC1" w:rsidP="00B23BC1"/>
    <w:p w14:paraId="00CF7D9E" w14:textId="77777777" w:rsidR="00FE25EA" w:rsidRDefault="00FE25EA"/>
    <w:p w14:paraId="0BF06232" w14:textId="77777777" w:rsidR="00FE25EA" w:rsidRDefault="00FE25EA"/>
    <w:sectPr w:rsidR="00FE25EA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69B1078"/>
    <w:multiLevelType w:val="hybridMultilevel"/>
    <w:tmpl w:val="DF7AE2D4"/>
    <w:lvl w:ilvl="0" w:tplc="5CB2AE58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70620"/>
    <w:rsid w:val="000C0239"/>
    <w:rsid w:val="000F57E6"/>
    <w:rsid w:val="000F7957"/>
    <w:rsid w:val="00146E36"/>
    <w:rsid w:val="00155F92"/>
    <w:rsid w:val="0017788D"/>
    <w:rsid w:val="0018073F"/>
    <w:rsid w:val="0018568D"/>
    <w:rsid w:val="001C0F92"/>
    <w:rsid w:val="001D078F"/>
    <w:rsid w:val="002145A1"/>
    <w:rsid w:val="00216586"/>
    <w:rsid w:val="00297E39"/>
    <w:rsid w:val="002C2E8B"/>
    <w:rsid w:val="002E1D2F"/>
    <w:rsid w:val="00305FB7"/>
    <w:rsid w:val="003200A3"/>
    <w:rsid w:val="00356022"/>
    <w:rsid w:val="003810FD"/>
    <w:rsid w:val="003A4BBB"/>
    <w:rsid w:val="003D3923"/>
    <w:rsid w:val="003E4AC1"/>
    <w:rsid w:val="003F66BA"/>
    <w:rsid w:val="00444EC0"/>
    <w:rsid w:val="004862FE"/>
    <w:rsid w:val="004B0FC3"/>
    <w:rsid w:val="00500D30"/>
    <w:rsid w:val="005061A0"/>
    <w:rsid w:val="00512279"/>
    <w:rsid w:val="00513129"/>
    <w:rsid w:val="00514B22"/>
    <w:rsid w:val="005355DF"/>
    <w:rsid w:val="00544F54"/>
    <w:rsid w:val="00554173"/>
    <w:rsid w:val="0055732A"/>
    <w:rsid w:val="00591A52"/>
    <w:rsid w:val="005B6EE5"/>
    <w:rsid w:val="005B7457"/>
    <w:rsid w:val="00606CE5"/>
    <w:rsid w:val="00675BAC"/>
    <w:rsid w:val="00695531"/>
    <w:rsid w:val="006C5F75"/>
    <w:rsid w:val="006D3C7C"/>
    <w:rsid w:val="00721571"/>
    <w:rsid w:val="007833F3"/>
    <w:rsid w:val="0079013D"/>
    <w:rsid w:val="00792911"/>
    <w:rsid w:val="007A66ED"/>
    <w:rsid w:val="007B52CC"/>
    <w:rsid w:val="007B5920"/>
    <w:rsid w:val="007D10BB"/>
    <w:rsid w:val="007D7B0F"/>
    <w:rsid w:val="007E1AD4"/>
    <w:rsid w:val="00817B1A"/>
    <w:rsid w:val="00820854"/>
    <w:rsid w:val="00820B70"/>
    <w:rsid w:val="00852A62"/>
    <w:rsid w:val="008A3DC1"/>
    <w:rsid w:val="008C538B"/>
    <w:rsid w:val="008D6E0A"/>
    <w:rsid w:val="008F1CE8"/>
    <w:rsid w:val="009031EA"/>
    <w:rsid w:val="00915F57"/>
    <w:rsid w:val="00960240"/>
    <w:rsid w:val="00972B27"/>
    <w:rsid w:val="00982D7E"/>
    <w:rsid w:val="00994CCB"/>
    <w:rsid w:val="00A94931"/>
    <w:rsid w:val="00AB32F4"/>
    <w:rsid w:val="00B23BC1"/>
    <w:rsid w:val="00B41076"/>
    <w:rsid w:val="00B808E7"/>
    <w:rsid w:val="00BD5C53"/>
    <w:rsid w:val="00C448FF"/>
    <w:rsid w:val="00C703C6"/>
    <w:rsid w:val="00C84F8E"/>
    <w:rsid w:val="00C8745C"/>
    <w:rsid w:val="00D0577F"/>
    <w:rsid w:val="00D35B20"/>
    <w:rsid w:val="00E16206"/>
    <w:rsid w:val="00E24291"/>
    <w:rsid w:val="00E716BA"/>
    <w:rsid w:val="00EB563C"/>
    <w:rsid w:val="00EC440E"/>
    <w:rsid w:val="00F04807"/>
    <w:rsid w:val="00F25658"/>
    <w:rsid w:val="00FA69A0"/>
    <w:rsid w:val="00FC1718"/>
    <w:rsid w:val="00FE25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2017-10-25T20:04:00Z</dcterms:created>
  <dcterms:modified xsi:type="dcterms:W3CDTF">2017-10-25T20:04:00Z</dcterms:modified>
</cp:coreProperties>
</file>